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31849B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2155"/>
        <w:gridCol w:w="6231"/>
      </w:tblGrid>
      <w:tr w:rsidR="00B051C8" w14:paraId="5F157DB0" w14:textId="77777777" w:rsidTr="00706105">
        <w:trPr>
          <w:trHeight w:val="818"/>
          <w:jc w:val="center"/>
        </w:trPr>
        <w:tc>
          <w:tcPr>
            <w:tcW w:w="2155" w:type="dxa"/>
          </w:tcPr>
          <w:p w14:paraId="4A48D63E" w14:textId="53D3CB05" w:rsidR="00B051C8" w:rsidRPr="00C934D5" w:rsidRDefault="0087654A" w:rsidP="00C934D5">
            <w:pPr>
              <w:pStyle w:val="TableTextNormal"/>
            </w:pPr>
            <w:r>
              <w:rPr>
                <w:rFonts w:ascii="Trebuchet MS" w:hAnsi="Trebuchet MS"/>
                <w:noProof/>
                <w:color w:val="003333"/>
                <w:sz w:val="21"/>
                <w:szCs w:val="21"/>
                <w:lang w:val="en-SG" w:eastAsia="en-SG"/>
              </w:rPr>
              <w:drawing>
                <wp:inline distT="0" distB="0" distL="0" distR="0" wp14:anchorId="6A67EBAA" wp14:editId="38A9594E">
                  <wp:extent cx="1162050" cy="1114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shd w:val="clear" w:color="auto" w:fill="BC1F00"/>
            <w:vAlign w:val="center"/>
          </w:tcPr>
          <w:p w14:paraId="674FE32F" w14:textId="77777777" w:rsidR="00DF78B5" w:rsidRDefault="0033363B" w:rsidP="002A69FD">
            <w:pPr>
              <w:pStyle w:val="TableTextNormal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 xml:space="preserve">Dunedin </w:t>
            </w:r>
            <w:r w:rsidR="00DF78B5">
              <w:rPr>
                <w:color w:val="FFFFFF"/>
                <w:sz w:val="40"/>
                <w:szCs w:val="40"/>
              </w:rPr>
              <w:t xml:space="preserve">Catholic </w:t>
            </w:r>
            <w:r>
              <w:rPr>
                <w:color w:val="FFFFFF"/>
                <w:sz w:val="40"/>
                <w:szCs w:val="40"/>
              </w:rPr>
              <w:t>Parish</w:t>
            </w:r>
            <w:r w:rsidR="00DF78B5">
              <w:rPr>
                <w:color w:val="FFFFFF"/>
                <w:sz w:val="40"/>
                <w:szCs w:val="40"/>
              </w:rPr>
              <w:t>es</w:t>
            </w:r>
          </w:p>
          <w:p w14:paraId="7ECB7A08" w14:textId="14CA256E" w:rsidR="00B051C8" w:rsidRPr="00A06C50" w:rsidRDefault="0033363B" w:rsidP="002A69FD">
            <w:pPr>
              <w:pStyle w:val="TableTextNormal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Golf Tournament</w:t>
            </w:r>
            <w:r w:rsidR="002A69FD">
              <w:rPr>
                <w:color w:val="FFFFFF"/>
                <w:sz w:val="40"/>
                <w:szCs w:val="40"/>
              </w:rPr>
              <w:t xml:space="preserve"> </w:t>
            </w:r>
            <w:r w:rsidR="00B051C8" w:rsidRPr="0033363B">
              <w:rPr>
                <w:color w:val="FFFFFF"/>
                <w:sz w:val="40"/>
                <w:szCs w:val="40"/>
                <w:shd w:val="clear" w:color="auto" w:fill="BC1F00"/>
              </w:rPr>
              <w:t>20</w:t>
            </w:r>
            <w:r w:rsidR="00BE0840">
              <w:rPr>
                <w:color w:val="FFFFFF"/>
                <w:sz w:val="40"/>
                <w:szCs w:val="40"/>
                <w:shd w:val="clear" w:color="auto" w:fill="BC1F00"/>
              </w:rPr>
              <w:t>2</w:t>
            </w:r>
            <w:r w:rsidR="00C15EAB">
              <w:rPr>
                <w:color w:val="FFFFFF"/>
                <w:sz w:val="40"/>
                <w:szCs w:val="40"/>
                <w:shd w:val="clear" w:color="auto" w:fill="BC1F00"/>
              </w:rPr>
              <w:t>2</w:t>
            </w:r>
          </w:p>
        </w:tc>
      </w:tr>
    </w:tbl>
    <w:p w14:paraId="5683C1A5" w14:textId="77777777" w:rsidR="00B051C8" w:rsidRPr="00706105" w:rsidRDefault="00B051C8" w:rsidP="00304645">
      <w:pPr>
        <w:jc w:val="center"/>
        <w:rPr>
          <w:rFonts w:ascii="Comic Sans MS" w:hAnsi="Comic Sans MS"/>
          <w:b/>
          <w:sz w:val="20"/>
          <w:szCs w:val="20"/>
        </w:rPr>
      </w:pPr>
    </w:p>
    <w:p w14:paraId="17A8C8AF" w14:textId="512221AC" w:rsidR="00BE5A4C" w:rsidRDefault="00EF7FF4" w:rsidP="00304645">
      <w:pPr>
        <w:jc w:val="both"/>
      </w:pPr>
      <w:r>
        <w:t xml:space="preserve">The </w:t>
      </w:r>
      <w:r w:rsidR="0033363B">
        <w:t xml:space="preserve">Dunedin </w:t>
      </w:r>
      <w:r w:rsidR="00DF78B5">
        <w:t xml:space="preserve">Catholic </w:t>
      </w:r>
      <w:r w:rsidR="0033363B">
        <w:t>Parish</w:t>
      </w:r>
      <w:r w:rsidR="00DF78B5">
        <w:t>es</w:t>
      </w:r>
      <w:r>
        <w:t xml:space="preserve"> Golf</w:t>
      </w:r>
      <w:r w:rsidR="00BE5A4C">
        <w:t xml:space="preserve"> tournament will be held at </w:t>
      </w:r>
      <w:r w:rsidR="002A69FD">
        <w:t>St Clair Golf Club</w:t>
      </w:r>
      <w:r w:rsidR="0033363B">
        <w:t xml:space="preserve"> </w:t>
      </w:r>
      <w:r w:rsidR="00BE5A4C">
        <w:t xml:space="preserve">on </w:t>
      </w:r>
      <w:r w:rsidR="0033363B">
        <w:t xml:space="preserve">Sunday </w:t>
      </w:r>
      <w:r w:rsidR="00240A7F">
        <w:t>6</w:t>
      </w:r>
      <w:r w:rsidR="0033363B" w:rsidRPr="0033363B">
        <w:rPr>
          <w:vertAlign w:val="superscript"/>
        </w:rPr>
        <w:t>th</w:t>
      </w:r>
      <w:r w:rsidR="0033363B">
        <w:t xml:space="preserve"> </w:t>
      </w:r>
      <w:r w:rsidR="00C15EAB">
        <w:t>November</w:t>
      </w:r>
      <w:r w:rsidR="002720B0">
        <w:t xml:space="preserve"> at 1pm</w:t>
      </w:r>
      <w:r w:rsidR="00BE5A4C">
        <w:t>.  The format will be an AMBROSE with handicaps</w:t>
      </w:r>
      <w:r w:rsidR="00E96C1E">
        <w:t xml:space="preserve"> </w:t>
      </w:r>
      <w:r w:rsidR="00BE5A4C">
        <w:t xml:space="preserve">added </w:t>
      </w:r>
      <w:r w:rsidR="00B90A5F">
        <w:t xml:space="preserve">together </w:t>
      </w:r>
      <w:r w:rsidR="00BE5A4C">
        <w:t>and divided by 8 to get the team handicap</w:t>
      </w:r>
      <w:r w:rsidR="00386C1A">
        <w:t>.</w:t>
      </w:r>
    </w:p>
    <w:p w14:paraId="4127B113" w14:textId="77777777" w:rsidR="00BE5A4C" w:rsidRDefault="00E96C1E" w:rsidP="00304645">
      <w:pPr>
        <w:pStyle w:val="Heading1"/>
        <w:jc w:val="center"/>
      </w:pPr>
      <w:r>
        <w:t xml:space="preserve">Fundraiser for </w:t>
      </w:r>
      <w:r w:rsidR="00BE0840">
        <w:t>Nano Nagle Charitable Trust</w:t>
      </w:r>
    </w:p>
    <w:p w14:paraId="2AC0F507" w14:textId="77777777" w:rsidR="00304645" w:rsidRPr="00304645" w:rsidRDefault="00304645" w:rsidP="00304645"/>
    <w:p w14:paraId="4784E030" w14:textId="50D2A43C" w:rsidR="00BE5A4C" w:rsidRDefault="00716729">
      <w:r>
        <w:t xml:space="preserve">Sunday </w:t>
      </w:r>
      <w:r w:rsidR="00240A7F">
        <w:t>6</w:t>
      </w:r>
      <w:r w:rsidRPr="00716729">
        <w:rPr>
          <w:vertAlign w:val="superscript"/>
        </w:rPr>
        <w:t>th</w:t>
      </w:r>
      <w:r>
        <w:t xml:space="preserve"> </w:t>
      </w:r>
      <w:r w:rsidR="00C15EAB">
        <w:t>November</w:t>
      </w:r>
      <w:r w:rsidR="00BE5A4C">
        <w:t xml:space="preserve">, </w:t>
      </w:r>
      <w:r w:rsidR="002A69FD">
        <w:t>St Clair</w:t>
      </w:r>
      <w:r w:rsidR="00BE5A4C">
        <w:t xml:space="preserve"> Golf</w:t>
      </w:r>
      <w:r w:rsidR="00B90A5F">
        <w:t xml:space="preserve"> Club</w:t>
      </w:r>
      <w:r w:rsidR="00BE5A4C">
        <w:t xml:space="preserve">, </w:t>
      </w:r>
      <w:r w:rsidR="002A69FD">
        <w:t>Isadore</w:t>
      </w:r>
      <w:r w:rsidR="00BE5A4C">
        <w:t xml:space="preserve"> Road, </w:t>
      </w:r>
      <w:r w:rsidR="002A69FD">
        <w:t>St Clair</w:t>
      </w:r>
    </w:p>
    <w:p w14:paraId="4F9978B0" w14:textId="77777777" w:rsidR="00BE5A4C" w:rsidRDefault="00BE5A4C"/>
    <w:p w14:paraId="4DB7DD51" w14:textId="77777777" w:rsidR="00BE5A4C" w:rsidRDefault="00716729">
      <w:r>
        <w:t>Shotgun Start at 1</w:t>
      </w:r>
      <w:r w:rsidR="00455059">
        <w:t>:00pm</w:t>
      </w:r>
    </w:p>
    <w:p w14:paraId="21B23D0D" w14:textId="77777777" w:rsidR="00BE5A4C" w:rsidRDefault="00BE5A4C"/>
    <w:tbl>
      <w:tblPr>
        <w:tblW w:w="9614" w:type="dxa"/>
        <w:tblLook w:val="01E0" w:firstRow="1" w:lastRow="1" w:firstColumn="1" w:lastColumn="1" w:noHBand="0" w:noVBand="0"/>
      </w:tblPr>
      <w:tblGrid>
        <w:gridCol w:w="2943"/>
        <w:gridCol w:w="6671"/>
      </w:tblGrid>
      <w:tr w:rsidR="00BE5A4C" w14:paraId="49EF31FD" w14:textId="77777777" w:rsidTr="00FC31CE">
        <w:tc>
          <w:tcPr>
            <w:tcW w:w="2943" w:type="dxa"/>
          </w:tcPr>
          <w:p w14:paraId="4DDCE048" w14:textId="77777777" w:rsidR="00BE5A4C" w:rsidRDefault="00BE5A4C" w:rsidP="00CE341F">
            <w:pPr>
              <w:spacing w:line="480" w:lineRule="auto"/>
            </w:pPr>
            <w:r>
              <w:t>Team</w:t>
            </w:r>
            <w:r w:rsidR="00FC31CE">
              <w:t xml:space="preserve"> Name</w:t>
            </w:r>
            <w:r>
              <w:t>: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2D950BB7" w14:textId="77777777" w:rsidR="00BE5A4C" w:rsidRDefault="00BE5A4C" w:rsidP="00CE341F">
            <w:pPr>
              <w:spacing w:line="480" w:lineRule="auto"/>
            </w:pPr>
          </w:p>
        </w:tc>
      </w:tr>
      <w:tr w:rsidR="00BE5A4C" w14:paraId="5DAED1F6" w14:textId="77777777" w:rsidTr="00FC31CE">
        <w:tc>
          <w:tcPr>
            <w:tcW w:w="2943" w:type="dxa"/>
          </w:tcPr>
          <w:p w14:paraId="785D8DD3" w14:textId="77777777" w:rsidR="00BE5A4C" w:rsidRDefault="00BE5A4C" w:rsidP="00CE341F">
            <w:pPr>
              <w:spacing w:line="480" w:lineRule="auto"/>
            </w:pPr>
            <w:r>
              <w:t>Contact Person: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3816CC77" w14:textId="77777777" w:rsidR="00BE5A4C" w:rsidRDefault="00BE5A4C" w:rsidP="00CE341F">
            <w:pPr>
              <w:spacing w:line="480" w:lineRule="auto"/>
            </w:pPr>
          </w:p>
        </w:tc>
      </w:tr>
      <w:tr w:rsidR="00BE5A4C" w14:paraId="2080159C" w14:textId="77777777" w:rsidTr="00FC31CE">
        <w:tc>
          <w:tcPr>
            <w:tcW w:w="2943" w:type="dxa"/>
          </w:tcPr>
          <w:p w14:paraId="16B9B751" w14:textId="77777777" w:rsidR="00BE5A4C" w:rsidRDefault="00BE5A4C" w:rsidP="00CE341F">
            <w:pPr>
              <w:spacing w:line="480" w:lineRule="auto"/>
            </w:pPr>
            <w:r>
              <w:t>Address: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6DBA55F2" w14:textId="77777777" w:rsidR="00BE5A4C" w:rsidRDefault="00BE5A4C" w:rsidP="00CE341F">
            <w:pPr>
              <w:spacing w:line="480" w:lineRule="auto"/>
            </w:pPr>
          </w:p>
        </w:tc>
      </w:tr>
      <w:tr w:rsidR="00BE5A4C" w14:paraId="6AB28B5C" w14:textId="77777777" w:rsidTr="00FC31CE">
        <w:tc>
          <w:tcPr>
            <w:tcW w:w="2943" w:type="dxa"/>
          </w:tcPr>
          <w:p w14:paraId="6CC9BC57" w14:textId="77777777" w:rsidR="00BE5A4C" w:rsidRDefault="00BE5A4C" w:rsidP="00CE341F">
            <w:pPr>
              <w:spacing w:line="480" w:lineRule="auto"/>
            </w:pPr>
            <w:r>
              <w:t>Phone: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124B3810" w14:textId="77777777" w:rsidR="00BE5A4C" w:rsidRDefault="00BE5A4C" w:rsidP="00CE341F">
            <w:pPr>
              <w:spacing w:line="480" w:lineRule="auto"/>
            </w:pPr>
          </w:p>
        </w:tc>
      </w:tr>
      <w:tr w:rsidR="00BE5A4C" w14:paraId="27E6489C" w14:textId="77777777" w:rsidTr="00FC31CE">
        <w:tc>
          <w:tcPr>
            <w:tcW w:w="2943" w:type="dxa"/>
          </w:tcPr>
          <w:p w14:paraId="5E99488C" w14:textId="77777777" w:rsidR="00BE5A4C" w:rsidRDefault="00BE5A4C" w:rsidP="00CE341F">
            <w:pPr>
              <w:spacing w:line="480" w:lineRule="auto"/>
            </w:pPr>
            <w:r>
              <w:t>Email: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398113ED" w14:textId="77777777" w:rsidR="00BE5A4C" w:rsidRDefault="00BE5A4C" w:rsidP="00CE341F">
            <w:pPr>
              <w:spacing w:line="480" w:lineRule="auto"/>
            </w:pPr>
          </w:p>
        </w:tc>
      </w:tr>
    </w:tbl>
    <w:p w14:paraId="487C5686" w14:textId="77777777" w:rsidR="00BE5A4C" w:rsidRDefault="00BE5A4C"/>
    <w:tbl>
      <w:tblPr>
        <w:tblW w:w="9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739"/>
        <w:gridCol w:w="624"/>
        <w:gridCol w:w="425"/>
        <w:gridCol w:w="4644"/>
        <w:gridCol w:w="363"/>
      </w:tblGrid>
      <w:tr w:rsidR="00240A7F" w14:paraId="05D8E028" w14:textId="755306F2" w:rsidTr="005D6000">
        <w:tc>
          <w:tcPr>
            <w:tcW w:w="465" w:type="dxa"/>
            <w:tcBorders>
              <w:right w:val="single" w:sz="4" w:space="0" w:color="auto"/>
            </w:tcBorders>
          </w:tcPr>
          <w:p w14:paraId="3714D681" w14:textId="77777777" w:rsidR="00240A7F" w:rsidRDefault="00240A7F"/>
        </w:tc>
        <w:tc>
          <w:tcPr>
            <w:tcW w:w="2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5DE2B" w14:textId="36A656BC" w:rsidR="00240A7F" w:rsidRDefault="00240A7F" w:rsidP="0047207C">
            <w:r>
              <w:t>18 Holes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DBFBF" w14:textId="77777777" w:rsidR="00240A7F" w:rsidRDefault="00240A7F" w:rsidP="0047207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1FF5E" w14:textId="77777777" w:rsidR="00240A7F" w:rsidRDefault="00240A7F" w:rsidP="0047207C"/>
        </w:tc>
        <w:tc>
          <w:tcPr>
            <w:tcW w:w="5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E73EB" w14:textId="38BBCFE3" w:rsidR="00240A7F" w:rsidRDefault="00240A7F" w:rsidP="0047207C">
            <w:r>
              <w:t>9 Holes</w:t>
            </w:r>
          </w:p>
        </w:tc>
      </w:tr>
      <w:tr w:rsidR="00240A7F" w14:paraId="33D85FB8" w14:textId="2FF1B78B" w:rsidTr="00CB7421"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</w:tcPr>
          <w:p w14:paraId="651021F4" w14:textId="77777777" w:rsidR="00240A7F" w:rsidRDefault="00240A7F" w:rsidP="00240A7F"/>
        </w:tc>
        <w:tc>
          <w:tcPr>
            <w:tcW w:w="2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36E39" w14:textId="77777777" w:rsidR="00240A7F" w:rsidRDefault="00240A7F" w:rsidP="00240A7F">
            <w:r>
              <w:t xml:space="preserve">Cost: $160 per team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74723" w14:textId="77777777" w:rsidR="00240A7F" w:rsidRDefault="00240A7F" w:rsidP="00240A7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0C7D5" w14:textId="77777777" w:rsidR="00240A7F" w:rsidRDefault="00240A7F" w:rsidP="00240A7F"/>
        </w:tc>
        <w:tc>
          <w:tcPr>
            <w:tcW w:w="5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B19AC" w14:textId="7C9A0D57" w:rsidR="00240A7F" w:rsidRDefault="00240A7F" w:rsidP="00240A7F">
            <w:r>
              <w:t>Cost: $1</w:t>
            </w:r>
            <w:r w:rsidR="005D6000">
              <w:t>0</w:t>
            </w:r>
            <w:r>
              <w:t xml:space="preserve">0 per team </w:t>
            </w:r>
          </w:p>
        </w:tc>
      </w:tr>
      <w:tr w:rsidR="00240A7F" w14:paraId="7519FE53" w14:textId="15B4D4F2" w:rsidTr="00CB7421"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</w:tcPr>
          <w:p w14:paraId="0EDCD59C" w14:textId="77777777" w:rsidR="00240A7F" w:rsidRDefault="00240A7F" w:rsidP="00240A7F"/>
        </w:tc>
        <w:tc>
          <w:tcPr>
            <w:tcW w:w="2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B8B40" w14:textId="77777777" w:rsidR="00240A7F" w:rsidRDefault="00240A7F" w:rsidP="00240A7F">
            <w:r>
              <w:t xml:space="preserve">Cost: $40 per individual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401D2" w14:textId="77777777" w:rsidR="00240A7F" w:rsidRDefault="00240A7F" w:rsidP="00240A7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6B259" w14:textId="77777777" w:rsidR="00240A7F" w:rsidRDefault="00240A7F" w:rsidP="00240A7F"/>
        </w:tc>
        <w:tc>
          <w:tcPr>
            <w:tcW w:w="5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A0C3F" w14:textId="7093C708" w:rsidR="00240A7F" w:rsidRDefault="00240A7F" w:rsidP="00240A7F">
            <w:r>
              <w:t>Cost: $</w:t>
            </w:r>
            <w:r w:rsidR="005D6000">
              <w:t>25</w:t>
            </w:r>
            <w:r>
              <w:t xml:space="preserve"> per individual </w:t>
            </w:r>
          </w:p>
        </w:tc>
      </w:tr>
      <w:tr w:rsidR="00240A7F" w:rsidRPr="009C175B" w14:paraId="4CD96A93" w14:textId="7A94BFE6" w:rsidTr="00CB7421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E9B76" w14:textId="77777777" w:rsidR="00240A7F" w:rsidRDefault="00240A7F" w:rsidP="00240A7F"/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59DEA128" w14:textId="77777777" w:rsidR="00240A7F" w:rsidRDefault="00240A7F" w:rsidP="00240A7F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3B23428" w14:textId="77777777" w:rsidR="00240A7F" w:rsidRDefault="00240A7F" w:rsidP="00240A7F"/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7C7D6" w14:textId="77777777" w:rsidR="00240A7F" w:rsidRDefault="00240A7F" w:rsidP="00240A7F"/>
        </w:tc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2D3CA" w14:textId="77777777" w:rsidR="00240A7F" w:rsidRDefault="00240A7F" w:rsidP="00240A7F"/>
        </w:tc>
      </w:tr>
      <w:tr w:rsidR="009B27EA" w14:paraId="5263A50A" w14:textId="77777777" w:rsidTr="0024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3" w:type="dxa"/>
        </w:trPr>
        <w:tc>
          <w:tcPr>
            <w:tcW w:w="8897" w:type="dxa"/>
            <w:gridSpan w:val="5"/>
          </w:tcPr>
          <w:p w14:paraId="20254F65" w14:textId="77777777" w:rsidR="009B27EA" w:rsidRDefault="009B27EA" w:rsidP="00CE341F">
            <w:pPr>
              <w:spacing w:line="480" w:lineRule="auto"/>
            </w:pPr>
            <w:r>
              <w:t>Team Members</w:t>
            </w:r>
          </w:p>
        </w:tc>
      </w:tr>
      <w:tr w:rsidR="009B27EA" w14:paraId="6EA6DDF6" w14:textId="77777777" w:rsidTr="0024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3" w:type="dxa"/>
        </w:trPr>
        <w:tc>
          <w:tcPr>
            <w:tcW w:w="8897" w:type="dxa"/>
            <w:gridSpan w:val="5"/>
            <w:tcBorders>
              <w:bottom w:val="single" w:sz="4" w:space="0" w:color="auto"/>
            </w:tcBorders>
          </w:tcPr>
          <w:p w14:paraId="53BF582F" w14:textId="77777777" w:rsidR="009B27EA" w:rsidRDefault="009B27EA" w:rsidP="00CE341F">
            <w:pPr>
              <w:spacing w:line="480" w:lineRule="auto"/>
            </w:pPr>
            <w:r>
              <w:t>1.</w:t>
            </w:r>
          </w:p>
        </w:tc>
      </w:tr>
      <w:tr w:rsidR="009B27EA" w14:paraId="54608D12" w14:textId="77777777" w:rsidTr="0024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3" w:type="dxa"/>
        </w:trPr>
        <w:tc>
          <w:tcPr>
            <w:tcW w:w="88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9E0CDF" w14:textId="77777777" w:rsidR="009B27EA" w:rsidRDefault="009B27EA" w:rsidP="00CE341F">
            <w:pPr>
              <w:spacing w:line="480" w:lineRule="auto"/>
            </w:pPr>
            <w:r>
              <w:t>2.</w:t>
            </w:r>
          </w:p>
        </w:tc>
      </w:tr>
      <w:tr w:rsidR="009B27EA" w14:paraId="787C96E6" w14:textId="77777777" w:rsidTr="0024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3" w:type="dxa"/>
        </w:trPr>
        <w:tc>
          <w:tcPr>
            <w:tcW w:w="88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10BF03" w14:textId="77777777" w:rsidR="009B27EA" w:rsidRDefault="009B27EA" w:rsidP="00CE341F">
            <w:pPr>
              <w:spacing w:line="480" w:lineRule="auto"/>
            </w:pPr>
            <w:r>
              <w:t>3.</w:t>
            </w:r>
          </w:p>
        </w:tc>
      </w:tr>
      <w:tr w:rsidR="009B27EA" w14:paraId="06513D43" w14:textId="77777777" w:rsidTr="0024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3" w:type="dxa"/>
        </w:trPr>
        <w:tc>
          <w:tcPr>
            <w:tcW w:w="88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B5FA53" w14:textId="77777777" w:rsidR="009B27EA" w:rsidRDefault="009B27EA" w:rsidP="00CE341F">
            <w:pPr>
              <w:spacing w:line="480" w:lineRule="auto"/>
            </w:pPr>
            <w:r>
              <w:t>4.</w:t>
            </w:r>
          </w:p>
        </w:tc>
      </w:tr>
    </w:tbl>
    <w:p w14:paraId="10E70B2C" w14:textId="77777777" w:rsidR="007A15D0" w:rsidRDefault="007A15D0" w:rsidP="007A15D0"/>
    <w:p w14:paraId="493BEEE0" w14:textId="304CE482" w:rsidR="007A15D0" w:rsidRDefault="007A15D0" w:rsidP="007A15D0">
      <w:r>
        <w:t>18 Hole Player without a handicap will play off Men - 24, Women – 40</w:t>
      </w:r>
    </w:p>
    <w:p w14:paraId="1B47E5F0" w14:textId="77777777" w:rsidR="007A15D0" w:rsidRDefault="007A15D0" w:rsidP="007A15D0">
      <w:r>
        <w:t>9 Hole Player without a handicap will play off Men - 18, Women – 21</w:t>
      </w:r>
    </w:p>
    <w:p w14:paraId="065651AB" w14:textId="77777777" w:rsidR="00B051C8" w:rsidRDefault="00B051C8"/>
    <w:p w14:paraId="3887C2C5" w14:textId="7303BB88" w:rsidR="00B051C8" w:rsidRDefault="00B051C8" w:rsidP="00B051C8">
      <w:r>
        <w:t>Please return this form to:</w:t>
      </w:r>
    </w:p>
    <w:p w14:paraId="4B47DB81" w14:textId="77777777" w:rsidR="00B051C8" w:rsidRDefault="00B051C8" w:rsidP="00B051C8">
      <w:r>
        <w:t xml:space="preserve">Lee-Ann Henry, </w:t>
      </w:r>
      <w:r w:rsidR="00DF78B5">
        <w:t>Catholic</w:t>
      </w:r>
      <w:r w:rsidR="00716729">
        <w:t xml:space="preserve"> Pastoral Centre</w:t>
      </w:r>
    </w:p>
    <w:p w14:paraId="1EBCB8D6" w14:textId="2EDCF885" w:rsidR="00B051C8" w:rsidRDefault="00DF6E56" w:rsidP="00B051C8">
      <w:r>
        <w:t>Private Bag</w:t>
      </w:r>
      <w:r w:rsidR="00B051C8">
        <w:t xml:space="preserve"> </w:t>
      </w:r>
      <w:r w:rsidR="00716729">
        <w:t>1941</w:t>
      </w:r>
      <w:r w:rsidR="00B051C8">
        <w:t xml:space="preserve">, Dunedin </w:t>
      </w:r>
      <w:r w:rsidR="00716729">
        <w:t>9054</w:t>
      </w:r>
    </w:p>
    <w:p w14:paraId="6E36DFA1" w14:textId="64532F1E" w:rsidR="00706105" w:rsidRDefault="00706105" w:rsidP="00B051C8">
      <w:r>
        <w:t>or</w:t>
      </w:r>
    </w:p>
    <w:p w14:paraId="490B9C78" w14:textId="07BCFC8E" w:rsidR="00B051C8" w:rsidRDefault="00B051C8">
      <w:r>
        <w:t xml:space="preserve">Email: </w:t>
      </w:r>
      <w:hyperlink r:id="rId5" w:history="1">
        <w:r w:rsidR="00CB7421" w:rsidRPr="00E66AE7">
          <w:rPr>
            <w:rStyle w:val="Hyperlink"/>
          </w:rPr>
          <w:t>lee-ann.h@outlook.com</w:t>
        </w:r>
      </w:hyperlink>
    </w:p>
    <w:p w14:paraId="695E0B62" w14:textId="7F5E08EF" w:rsidR="00CB7421" w:rsidRDefault="00CB7421"/>
    <w:p w14:paraId="5589BFEB" w14:textId="6B5A0ABA" w:rsidR="00CB7421" w:rsidRDefault="00CB7421">
      <w:r>
        <w:t>Cash on the day or bank transfer to</w:t>
      </w:r>
    </w:p>
    <w:p w14:paraId="785A72B5" w14:textId="40B0870A" w:rsidR="00CB7421" w:rsidRPr="00706105" w:rsidRDefault="00CB7421">
      <w:pPr>
        <w:rPr>
          <w:b/>
          <w:bCs/>
        </w:rPr>
      </w:pPr>
      <w:r w:rsidRPr="00706105">
        <w:rPr>
          <w:b/>
          <w:bCs/>
        </w:rPr>
        <w:t>Nano Nagle Charitable Trust – Westpac 03-1736-0513225-000</w:t>
      </w:r>
    </w:p>
    <w:p w14:paraId="044D91BF" w14:textId="243D2946" w:rsidR="00706105" w:rsidRDefault="00706105">
      <w:r>
        <w:t xml:space="preserve">Reference: </w:t>
      </w:r>
      <w:r w:rsidRPr="00706105">
        <w:rPr>
          <w:b/>
          <w:bCs/>
        </w:rPr>
        <w:t>Team Name</w:t>
      </w:r>
    </w:p>
    <w:sectPr w:rsidR="00706105" w:rsidSect="00CB7421">
      <w:pgSz w:w="11906" w:h="16838"/>
      <w:pgMar w:top="568" w:right="849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49"/>
    <w:rsid w:val="00000254"/>
    <w:rsid w:val="000235FB"/>
    <w:rsid w:val="0003152D"/>
    <w:rsid w:val="00034F30"/>
    <w:rsid w:val="000427D7"/>
    <w:rsid w:val="00055764"/>
    <w:rsid w:val="00075F43"/>
    <w:rsid w:val="00087E8C"/>
    <w:rsid w:val="00090601"/>
    <w:rsid w:val="000E0C0C"/>
    <w:rsid w:val="00125B05"/>
    <w:rsid w:val="001271F1"/>
    <w:rsid w:val="001824A6"/>
    <w:rsid w:val="001A298E"/>
    <w:rsid w:val="001B5D0E"/>
    <w:rsid w:val="001D6349"/>
    <w:rsid w:val="001E2F22"/>
    <w:rsid w:val="00240A7F"/>
    <w:rsid w:val="002720B0"/>
    <w:rsid w:val="002A69FD"/>
    <w:rsid w:val="002B567B"/>
    <w:rsid w:val="002C08D4"/>
    <w:rsid w:val="002C5D27"/>
    <w:rsid w:val="002F66E4"/>
    <w:rsid w:val="00304645"/>
    <w:rsid w:val="00320D70"/>
    <w:rsid w:val="00330C1B"/>
    <w:rsid w:val="0033363B"/>
    <w:rsid w:val="0034085C"/>
    <w:rsid w:val="003531D3"/>
    <w:rsid w:val="00383F10"/>
    <w:rsid w:val="00386C1A"/>
    <w:rsid w:val="003B20E8"/>
    <w:rsid w:val="003C5CF1"/>
    <w:rsid w:val="003E48E2"/>
    <w:rsid w:val="00420D51"/>
    <w:rsid w:val="00441064"/>
    <w:rsid w:val="00455059"/>
    <w:rsid w:val="004568E5"/>
    <w:rsid w:val="0047207C"/>
    <w:rsid w:val="004725FE"/>
    <w:rsid w:val="00484281"/>
    <w:rsid w:val="004A10C2"/>
    <w:rsid w:val="004E55B8"/>
    <w:rsid w:val="005028DB"/>
    <w:rsid w:val="0052748D"/>
    <w:rsid w:val="005763FB"/>
    <w:rsid w:val="00596F07"/>
    <w:rsid w:val="005D6000"/>
    <w:rsid w:val="00631225"/>
    <w:rsid w:val="006640F2"/>
    <w:rsid w:val="00682C8E"/>
    <w:rsid w:val="006E579A"/>
    <w:rsid w:val="006F11EC"/>
    <w:rsid w:val="007053B9"/>
    <w:rsid w:val="00706105"/>
    <w:rsid w:val="00715CBA"/>
    <w:rsid w:val="00716729"/>
    <w:rsid w:val="0074558C"/>
    <w:rsid w:val="00747322"/>
    <w:rsid w:val="00782312"/>
    <w:rsid w:val="00783CE1"/>
    <w:rsid w:val="00793256"/>
    <w:rsid w:val="007A15D0"/>
    <w:rsid w:val="007F3F73"/>
    <w:rsid w:val="00801B8F"/>
    <w:rsid w:val="0087654A"/>
    <w:rsid w:val="00887A6A"/>
    <w:rsid w:val="008D72A2"/>
    <w:rsid w:val="00901742"/>
    <w:rsid w:val="00974918"/>
    <w:rsid w:val="009B27EA"/>
    <w:rsid w:val="009C175B"/>
    <w:rsid w:val="00A06C50"/>
    <w:rsid w:val="00A1100F"/>
    <w:rsid w:val="00AB48F2"/>
    <w:rsid w:val="00AE4771"/>
    <w:rsid w:val="00AE7D5B"/>
    <w:rsid w:val="00AF724F"/>
    <w:rsid w:val="00B051C8"/>
    <w:rsid w:val="00B30B90"/>
    <w:rsid w:val="00B47D54"/>
    <w:rsid w:val="00B90325"/>
    <w:rsid w:val="00B90A5F"/>
    <w:rsid w:val="00BE0840"/>
    <w:rsid w:val="00BE5A4C"/>
    <w:rsid w:val="00C15EAB"/>
    <w:rsid w:val="00C17559"/>
    <w:rsid w:val="00C934D5"/>
    <w:rsid w:val="00CB7421"/>
    <w:rsid w:val="00CE2A5C"/>
    <w:rsid w:val="00CE341F"/>
    <w:rsid w:val="00D02E5E"/>
    <w:rsid w:val="00D64CE5"/>
    <w:rsid w:val="00D802E8"/>
    <w:rsid w:val="00D901CA"/>
    <w:rsid w:val="00DB182F"/>
    <w:rsid w:val="00DD0A43"/>
    <w:rsid w:val="00DE7D31"/>
    <w:rsid w:val="00DF6E56"/>
    <w:rsid w:val="00DF78B5"/>
    <w:rsid w:val="00E107BB"/>
    <w:rsid w:val="00E968F2"/>
    <w:rsid w:val="00E96C1E"/>
    <w:rsid w:val="00EE5C41"/>
    <w:rsid w:val="00EE65AD"/>
    <w:rsid w:val="00EF7FF4"/>
    <w:rsid w:val="00F066B7"/>
    <w:rsid w:val="00F346A3"/>
    <w:rsid w:val="00F42525"/>
    <w:rsid w:val="00F7104C"/>
    <w:rsid w:val="00FA3CAC"/>
    <w:rsid w:val="00FC31CE"/>
    <w:rsid w:val="00FD2659"/>
    <w:rsid w:val="00FE119E"/>
    <w:rsid w:val="00FF2066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D32EF"/>
  <w15:chartTrackingRefBased/>
  <w15:docId w15:val="{56B56A86-6167-41B6-A0DE-486A0508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NZ" w:eastAsia="en-NZ"/>
    </w:rPr>
  </w:style>
  <w:style w:type="paragraph" w:styleId="Heading1">
    <w:name w:val="heading 1"/>
    <w:basedOn w:val="Normal"/>
    <w:next w:val="Normal"/>
    <w:qFormat/>
    <w:rsid w:val="00BE5A4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wCTableText">
    <w:name w:val="PwC Table Text"/>
    <w:basedOn w:val="TableNormal"/>
    <w:uiPriority w:val="99"/>
    <w:qFormat/>
    <w:rsid w:val="00B051C8"/>
    <w:pPr>
      <w:spacing w:before="60" w:after="60"/>
    </w:pPr>
    <w:rPr>
      <w:rFonts w:ascii="Georgia" w:eastAsia="Calibri" w:hAnsi="Georgia"/>
      <w:lang w:val="en-GB" w:eastAsia="en-US"/>
    </w:rPr>
    <w:tblPr>
      <w:tblStyleRowBandSize w:val="1"/>
      <w:tblBorders>
        <w:insideH w:val="dotted" w:sz="4" w:space="0" w:color="1F497D"/>
      </w:tblBorders>
    </w:tblPr>
    <w:tblStylePr w:type="firstRow">
      <w:rPr>
        <w:b/>
      </w:rPr>
      <w:tblPr/>
      <w:tcPr>
        <w:tcBorders>
          <w:top w:val="single" w:sz="6" w:space="0" w:color="1F497D"/>
          <w:bottom w:val="single" w:sz="6" w:space="0" w:color="1F497D"/>
        </w:tcBorders>
      </w:tcPr>
    </w:tblStylePr>
    <w:tblStylePr w:type="lastRow">
      <w:rPr>
        <w:b/>
      </w:rPr>
      <w:tblPr/>
      <w:tcPr>
        <w:tcBorders>
          <w:top w:val="single" w:sz="6" w:space="0" w:color="1F497D"/>
          <w:bottom w:val="single" w:sz="6" w:space="0" w:color="1F497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TableTextNormal">
    <w:name w:val="Table Text Normal"/>
    <w:basedOn w:val="Normal"/>
    <w:link w:val="TableTextNormalChar"/>
    <w:uiPriority w:val="99"/>
    <w:qFormat/>
    <w:rsid w:val="00B051C8"/>
    <w:pPr>
      <w:spacing w:before="40" w:after="40"/>
    </w:pPr>
    <w:rPr>
      <w:rFonts w:ascii="Calibri" w:eastAsia="Calibri" w:hAnsi="Calibri" w:cs="Times New Roman"/>
      <w:sz w:val="20"/>
      <w:szCs w:val="20"/>
      <w:lang w:val="en-GB" w:eastAsia="en-US"/>
    </w:rPr>
  </w:style>
  <w:style w:type="character" w:customStyle="1" w:styleId="TableTextNormalChar">
    <w:name w:val="Table Text Normal Char"/>
    <w:link w:val="TableTextNormal"/>
    <w:uiPriority w:val="99"/>
    <w:rsid w:val="00B051C8"/>
    <w:rPr>
      <w:rFonts w:ascii="Calibri" w:eastAsia="Calibri" w:hAnsi="Calibri" w:cs="Times New Roman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96F07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96F07"/>
    <w:rPr>
      <w:rFonts w:ascii="Calibri Light" w:eastAsia="Times New Roman" w:hAnsi="Calibri Light" w:cs="Times New Roman"/>
      <w:b/>
      <w:bCs/>
      <w:kern w:val="28"/>
      <w:sz w:val="32"/>
      <w:szCs w:val="32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CB7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e-ann.h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Sassenachs Golf Tournament</vt:lpstr>
    </vt:vector>
  </TitlesOfParts>
  <Company>Pricewaterhousecoopers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Sassenachs Golf Tournament</dc:title>
  <dc:subject/>
  <dc:creator>PwCUser</dc:creator>
  <cp:keywords/>
  <cp:lastModifiedBy>Maria Menzies</cp:lastModifiedBy>
  <cp:revision>2</cp:revision>
  <cp:lastPrinted>2022-09-27T21:00:00Z</cp:lastPrinted>
  <dcterms:created xsi:type="dcterms:W3CDTF">2022-09-27T21:01:00Z</dcterms:created>
  <dcterms:modified xsi:type="dcterms:W3CDTF">2022-09-27T21:01:00Z</dcterms:modified>
</cp:coreProperties>
</file>